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E6C" w:rsidRDefault="00426E6C" w:rsidP="00426E6C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426E6C" w:rsidRDefault="00426E6C" w:rsidP="00426E6C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Распоряжению «О проведении процедуры запроса коммерческих предложений (вендинг: кофейные автоматы)» </w:t>
      </w:r>
    </w:p>
    <w:p w:rsidR="00426E6C" w:rsidRDefault="00426E6C" w:rsidP="00426E6C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</w:t>
      </w:r>
      <w:r w:rsidR="00E07CC1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_» </w:t>
      </w:r>
      <w:r w:rsidR="00E07CC1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____ 2023г. №_</w:t>
      </w:r>
      <w:r w:rsidR="00E07CC1">
        <w:rPr>
          <w:rFonts w:ascii="Times New Roman" w:hAnsi="Times New Roman" w:cs="Times New Roman"/>
          <w:sz w:val="24"/>
          <w:szCs w:val="24"/>
        </w:rPr>
        <w:t>Р</w:t>
      </w:r>
      <w:bookmarkStart w:id="0" w:name="_GoBack"/>
      <w:bookmarkEnd w:id="0"/>
      <w:r w:rsidR="00E07CC1">
        <w:rPr>
          <w:rFonts w:ascii="Times New Roman" w:hAnsi="Times New Roman" w:cs="Times New Roman"/>
          <w:sz w:val="24"/>
          <w:szCs w:val="24"/>
        </w:rPr>
        <w:t>-28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426E6C" w:rsidRPr="00426E6C" w:rsidRDefault="00426E6C" w:rsidP="00426E6C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426E6C" w:rsidRDefault="00426E6C" w:rsidP="009202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ТЕХНИЧЕСКОЕ ЗАДАНИЕ К</w:t>
      </w:r>
    </w:p>
    <w:p w:rsidR="000D6786" w:rsidRDefault="001D38E9" w:rsidP="009202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ЗАПРОС</w:t>
      </w:r>
      <w:r w:rsidR="00426E6C">
        <w:rPr>
          <w:rFonts w:ascii="Times New Roman" w:hAnsi="Times New Roman" w:cs="Times New Roman"/>
          <w:b/>
          <w:sz w:val="24"/>
          <w:szCs w:val="24"/>
        </w:rPr>
        <w:t>У КОММЕРЧЕСКИХ ПРЕДЛОЖЕНИЙ</w:t>
      </w:r>
    </w:p>
    <w:p w:rsidR="00A3164F" w:rsidRPr="00257FE1" w:rsidRDefault="00A3164F" w:rsidP="00E93A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9"/>
        <w:gridCol w:w="3670"/>
        <w:gridCol w:w="5945"/>
      </w:tblGrid>
      <w:tr w:rsidR="004378FF" w:rsidRPr="00500585" w:rsidTr="003D57A1">
        <w:tc>
          <w:tcPr>
            <w:tcW w:w="284" w:type="pct"/>
            <w:shd w:val="clear" w:color="auto" w:fill="auto"/>
          </w:tcPr>
          <w:p w:rsidR="004378FF" w:rsidRPr="009F0993" w:rsidRDefault="00382ED5" w:rsidP="00AD359D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F099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00" w:type="pct"/>
            <w:shd w:val="clear" w:color="auto" w:fill="auto"/>
          </w:tcPr>
          <w:p w:rsidR="004378FF" w:rsidRPr="00500585" w:rsidRDefault="006B1299" w:rsidP="00BA13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Сведения об </w:t>
            </w:r>
            <w:r w:rsidR="00BA13BD">
              <w:rPr>
                <w:rFonts w:ascii="Times New Roman" w:hAnsi="Times New Roman" w:cs="Times New Roman"/>
                <w:b/>
              </w:rPr>
              <w:t>Организаторе</w:t>
            </w:r>
          </w:p>
        </w:tc>
        <w:tc>
          <w:tcPr>
            <w:tcW w:w="2916" w:type="pct"/>
            <w:shd w:val="clear" w:color="auto" w:fill="auto"/>
          </w:tcPr>
          <w:p w:rsidR="004378FF" w:rsidRPr="00500585" w:rsidRDefault="004378FF" w:rsidP="00D97ACE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96205" w:rsidRPr="00500585" w:rsidTr="003D57A1">
        <w:tc>
          <w:tcPr>
            <w:tcW w:w="284" w:type="pct"/>
            <w:shd w:val="clear" w:color="auto" w:fill="auto"/>
          </w:tcPr>
          <w:p w:rsidR="00F96205" w:rsidRPr="00500585" w:rsidRDefault="00F96205" w:rsidP="00AD359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pct"/>
            <w:shd w:val="clear" w:color="auto" w:fill="auto"/>
          </w:tcPr>
          <w:p w:rsidR="00F96205" w:rsidRPr="00500585" w:rsidRDefault="00F96205" w:rsidP="00F96205">
            <w:pPr>
              <w:pStyle w:val="ConsNormal"/>
              <w:ind w:left="1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0585">
              <w:rPr>
                <w:rFonts w:ascii="Times New Roman" w:hAnsi="Times New Roman" w:cs="Times New Roman"/>
                <w:sz w:val="22"/>
                <w:szCs w:val="22"/>
              </w:rPr>
              <w:t>Наименование:</w:t>
            </w:r>
          </w:p>
        </w:tc>
        <w:tc>
          <w:tcPr>
            <w:tcW w:w="2916" w:type="pct"/>
            <w:shd w:val="clear" w:color="auto" w:fill="auto"/>
          </w:tcPr>
          <w:p w:rsidR="00F96205" w:rsidRPr="00500585" w:rsidRDefault="00F318CC" w:rsidP="00F318CC">
            <w:pPr>
              <w:pStyle w:val="ConsNormal"/>
              <w:ind w:left="1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0585">
              <w:rPr>
                <w:rFonts w:ascii="Times New Roman" w:hAnsi="Times New Roman" w:cs="Times New Roman"/>
                <w:sz w:val="22"/>
                <w:szCs w:val="22"/>
              </w:rPr>
              <w:t>АО «АЭРОПОРТ «БЕГИШЕВО»</w:t>
            </w:r>
          </w:p>
        </w:tc>
      </w:tr>
      <w:tr w:rsidR="00F96205" w:rsidRPr="00500585" w:rsidTr="003D57A1">
        <w:tc>
          <w:tcPr>
            <w:tcW w:w="284" w:type="pct"/>
            <w:shd w:val="clear" w:color="auto" w:fill="auto"/>
          </w:tcPr>
          <w:p w:rsidR="00F96205" w:rsidRPr="00500585" w:rsidRDefault="00F96205" w:rsidP="00AD359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pct"/>
            <w:shd w:val="clear" w:color="auto" w:fill="auto"/>
          </w:tcPr>
          <w:p w:rsidR="00F96205" w:rsidRPr="00500585" w:rsidRDefault="00F96205" w:rsidP="00F96205">
            <w:pPr>
              <w:pStyle w:val="ConsNormal"/>
              <w:ind w:left="1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0585">
              <w:rPr>
                <w:rFonts w:ascii="Times New Roman" w:hAnsi="Times New Roman" w:cs="Times New Roman"/>
                <w:sz w:val="22"/>
                <w:szCs w:val="22"/>
              </w:rPr>
              <w:t>Местонахождение и почтовый адрес:</w:t>
            </w:r>
          </w:p>
        </w:tc>
        <w:tc>
          <w:tcPr>
            <w:tcW w:w="2916" w:type="pct"/>
            <w:shd w:val="clear" w:color="auto" w:fill="auto"/>
          </w:tcPr>
          <w:p w:rsidR="00F96205" w:rsidRPr="00500585" w:rsidRDefault="00433868" w:rsidP="00CC6B90">
            <w:pPr>
              <w:pStyle w:val="ConsNormal"/>
              <w:ind w:left="1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0585">
              <w:rPr>
                <w:rFonts w:ascii="Times New Roman" w:hAnsi="Times New Roman" w:cs="Times New Roman"/>
                <w:sz w:val="22"/>
                <w:szCs w:val="22"/>
              </w:rPr>
              <w:t xml:space="preserve">423878, Российская Федерация, Республика Татарстан (Татарстан), м. р-н Тукаевский, с.п. Биклянское, тер. аэропорт Бегишево, зд.14 </w:t>
            </w:r>
          </w:p>
        </w:tc>
      </w:tr>
      <w:tr w:rsidR="00F96205" w:rsidRPr="00500585" w:rsidTr="003D57A1">
        <w:tc>
          <w:tcPr>
            <w:tcW w:w="284" w:type="pct"/>
            <w:shd w:val="clear" w:color="auto" w:fill="auto"/>
          </w:tcPr>
          <w:p w:rsidR="00F96205" w:rsidRPr="00500585" w:rsidRDefault="00F96205" w:rsidP="00AD359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pct"/>
            <w:shd w:val="clear" w:color="auto" w:fill="auto"/>
          </w:tcPr>
          <w:p w:rsidR="00F96205" w:rsidRPr="00500585" w:rsidRDefault="00F96205" w:rsidP="00F96205">
            <w:pPr>
              <w:pStyle w:val="ConsNormal"/>
              <w:ind w:left="1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0585">
              <w:rPr>
                <w:rFonts w:ascii="Times New Roman" w:hAnsi="Times New Roman" w:cs="Times New Roman"/>
                <w:sz w:val="22"/>
                <w:szCs w:val="22"/>
              </w:rPr>
              <w:t>Официальный сайт</w:t>
            </w:r>
          </w:p>
        </w:tc>
        <w:tc>
          <w:tcPr>
            <w:tcW w:w="2916" w:type="pct"/>
            <w:shd w:val="clear" w:color="auto" w:fill="auto"/>
          </w:tcPr>
          <w:p w:rsidR="00F96205" w:rsidRPr="00500585" w:rsidRDefault="00E97DA1" w:rsidP="00F9620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7" w:history="1">
              <w:r w:rsidR="00F96205" w:rsidRPr="00500585">
                <w:rPr>
                  <w:rStyle w:val="a8"/>
                  <w:rFonts w:ascii="Times New Roman" w:hAnsi="Times New Roman" w:cs="Times New Roman"/>
                  <w:sz w:val="22"/>
                  <w:szCs w:val="22"/>
                </w:rPr>
                <w:t>www.nbc.aero</w:t>
              </w:r>
            </w:hyperlink>
            <w:r w:rsidR="00F96205" w:rsidRPr="00500585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 xml:space="preserve">  </w:t>
            </w:r>
          </w:p>
        </w:tc>
      </w:tr>
      <w:tr w:rsidR="00F96205" w:rsidRPr="00500585" w:rsidTr="003D57A1">
        <w:tc>
          <w:tcPr>
            <w:tcW w:w="284" w:type="pct"/>
            <w:shd w:val="clear" w:color="auto" w:fill="auto"/>
          </w:tcPr>
          <w:p w:rsidR="00F96205" w:rsidRPr="00500585" w:rsidRDefault="00F96205" w:rsidP="00AD359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pct"/>
            <w:shd w:val="clear" w:color="auto" w:fill="auto"/>
          </w:tcPr>
          <w:p w:rsidR="00F96205" w:rsidRPr="00500585" w:rsidRDefault="00F96205" w:rsidP="00F96205">
            <w:pPr>
              <w:pStyle w:val="ConsNormal"/>
              <w:ind w:left="1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0585">
              <w:rPr>
                <w:rFonts w:ascii="Times New Roman" w:hAnsi="Times New Roman" w:cs="Times New Roman"/>
                <w:sz w:val="22"/>
                <w:szCs w:val="22"/>
              </w:rPr>
              <w:t xml:space="preserve">Контактное лицо: </w:t>
            </w:r>
          </w:p>
          <w:p w:rsidR="00F96205" w:rsidRPr="00500585" w:rsidRDefault="00F96205" w:rsidP="00F96205">
            <w:pPr>
              <w:pStyle w:val="ConsNormal"/>
              <w:ind w:left="1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16" w:type="pct"/>
            <w:shd w:val="clear" w:color="auto" w:fill="auto"/>
          </w:tcPr>
          <w:p w:rsidR="00F96205" w:rsidRPr="00500585" w:rsidRDefault="00F96205" w:rsidP="00F96205">
            <w:pPr>
              <w:pStyle w:val="ConsNormal"/>
              <w:tabs>
                <w:tab w:val="left" w:pos="8220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0585">
              <w:rPr>
                <w:rFonts w:ascii="Times New Roman" w:hAnsi="Times New Roman" w:cs="Times New Roman"/>
                <w:sz w:val="22"/>
                <w:szCs w:val="22"/>
              </w:rPr>
              <w:t>Ведущий специалист по РНИиАРП</w:t>
            </w:r>
          </w:p>
          <w:p w:rsidR="00F96205" w:rsidRPr="00500585" w:rsidRDefault="00F96205" w:rsidP="00F96205">
            <w:pPr>
              <w:pStyle w:val="ConsNormal"/>
              <w:tabs>
                <w:tab w:val="left" w:pos="8220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0585">
              <w:rPr>
                <w:rFonts w:ascii="Times New Roman" w:hAnsi="Times New Roman" w:cs="Times New Roman"/>
                <w:sz w:val="22"/>
                <w:szCs w:val="22"/>
              </w:rPr>
              <w:t>Удашова Анна Васильевна, (8552) 796-621</w:t>
            </w:r>
          </w:p>
          <w:p w:rsidR="00F96205" w:rsidRPr="00500585" w:rsidRDefault="00E97DA1" w:rsidP="00F96205">
            <w:pPr>
              <w:pStyle w:val="ConsNormal"/>
              <w:tabs>
                <w:tab w:val="left" w:pos="8220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8" w:history="1">
              <w:r w:rsidR="00F96205" w:rsidRPr="00500585">
                <w:rPr>
                  <w:rStyle w:val="a8"/>
                  <w:rFonts w:ascii="Times New Roman" w:hAnsi="Times New Roman" w:cs="Times New Roman"/>
                  <w:sz w:val="22"/>
                  <w:szCs w:val="22"/>
                  <w:lang w:val="en-US"/>
                </w:rPr>
                <w:t>SultanovaAV</w:t>
              </w:r>
              <w:r w:rsidR="00F96205" w:rsidRPr="00500585">
                <w:rPr>
                  <w:rStyle w:val="a8"/>
                  <w:rFonts w:ascii="Times New Roman" w:hAnsi="Times New Roman" w:cs="Times New Roman"/>
                  <w:sz w:val="22"/>
                  <w:szCs w:val="22"/>
                </w:rPr>
                <w:t>@</w:t>
              </w:r>
              <w:r w:rsidR="00F96205" w:rsidRPr="00500585">
                <w:rPr>
                  <w:rStyle w:val="a8"/>
                  <w:rFonts w:ascii="Times New Roman" w:hAnsi="Times New Roman" w:cs="Times New Roman"/>
                  <w:sz w:val="22"/>
                  <w:szCs w:val="22"/>
                  <w:lang w:val="en-US"/>
                </w:rPr>
                <w:t>nbc</w:t>
              </w:r>
              <w:r w:rsidR="00F96205" w:rsidRPr="00500585">
                <w:rPr>
                  <w:rStyle w:val="a8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="00F96205" w:rsidRPr="00500585">
                <w:rPr>
                  <w:rStyle w:val="a8"/>
                  <w:rFonts w:ascii="Times New Roman" w:hAnsi="Times New Roman" w:cs="Times New Roman"/>
                  <w:sz w:val="22"/>
                  <w:szCs w:val="22"/>
                  <w:lang w:val="en-US"/>
                </w:rPr>
                <w:t>aero</w:t>
              </w:r>
            </w:hyperlink>
          </w:p>
        </w:tc>
      </w:tr>
      <w:tr w:rsidR="00EA0256" w:rsidRPr="00500585" w:rsidTr="003D57A1">
        <w:tc>
          <w:tcPr>
            <w:tcW w:w="284" w:type="pct"/>
            <w:shd w:val="clear" w:color="auto" w:fill="D9D9D9" w:themeFill="background1" w:themeFillShade="D9"/>
          </w:tcPr>
          <w:p w:rsidR="00EA0256" w:rsidRPr="009F0993" w:rsidRDefault="000825B3" w:rsidP="00AD359D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F099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00" w:type="pct"/>
            <w:shd w:val="clear" w:color="auto" w:fill="D9D9D9" w:themeFill="background1" w:themeFillShade="D9"/>
          </w:tcPr>
          <w:p w:rsidR="00EA0256" w:rsidRPr="00500585" w:rsidRDefault="00EA0256" w:rsidP="00EA0256">
            <w:pPr>
              <w:pStyle w:val="ConsNormal"/>
              <w:ind w:left="17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0058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Информация об Объекте аренды </w:t>
            </w:r>
          </w:p>
        </w:tc>
        <w:tc>
          <w:tcPr>
            <w:tcW w:w="2916" w:type="pct"/>
            <w:shd w:val="clear" w:color="auto" w:fill="D9D9D9" w:themeFill="background1" w:themeFillShade="D9"/>
          </w:tcPr>
          <w:p w:rsidR="00EA0256" w:rsidRPr="00141BB7" w:rsidRDefault="00EA0256" w:rsidP="00EA0256">
            <w:pPr>
              <w:pStyle w:val="ConsNormal"/>
              <w:ind w:left="17" w:firstLine="0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685072" w:rsidRPr="00500585" w:rsidTr="003D57A1">
        <w:tc>
          <w:tcPr>
            <w:tcW w:w="284" w:type="pct"/>
            <w:shd w:val="clear" w:color="auto" w:fill="D9D9D9" w:themeFill="background1" w:themeFillShade="D9"/>
          </w:tcPr>
          <w:p w:rsidR="00685072" w:rsidRPr="00500585" w:rsidRDefault="00685072" w:rsidP="00AD359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pct"/>
            <w:shd w:val="clear" w:color="auto" w:fill="D9D9D9" w:themeFill="background1" w:themeFillShade="D9"/>
          </w:tcPr>
          <w:p w:rsidR="00685072" w:rsidRPr="00500585" w:rsidRDefault="00685072" w:rsidP="00685072">
            <w:pPr>
              <w:pStyle w:val="ConsNormal"/>
              <w:ind w:left="1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0585">
              <w:rPr>
                <w:rFonts w:ascii="Times New Roman" w:hAnsi="Times New Roman" w:cs="Times New Roman"/>
                <w:sz w:val="22"/>
                <w:szCs w:val="22"/>
              </w:rPr>
              <w:t>Предмет запроса коммерческих предложений:</w:t>
            </w:r>
          </w:p>
        </w:tc>
        <w:tc>
          <w:tcPr>
            <w:tcW w:w="2916" w:type="pct"/>
            <w:shd w:val="clear" w:color="auto" w:fill="D9D9D9" w:themeFill="background1" w:themeFillShade="D9"/>
          </w:tcPr>
          <w:p w:rsidR="00685072" w:rsidRPr="001C0BD0" w:rsidRDefault="00685072" w:rsidP="001C0BD0">
            <w:pPr>
              <w:pStyle w:val="ConsNormal"/>
              <w:ind w:left="17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C0B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Аренда части нежилого помещения для размещения </w:t>
            </w:r>
            <w:r w:rsidR="001C0BD0" w:rsidRPr="001C0BD0">
              <w:rPr>
                <w:rFonts w:ascii="Times New Roman" w:hAnsi="Times New Roman" w:cs="Times New Roman"/>
                <w:b/>
                <w:sz w:val="22"/>
                <w:szCs w:val="22"/>
              </w:rPr>
              <w:t>вендингового кофейного автомата</w:t>
            </w:r>
          </w:p>
        </w:tc>
      </w:tr>
      <w:tr w:rsidR="00685072" w:rsidRPr="00500585" w:rsidTr="003D57A1">
        <w:tc>
          <w:tcPr>
            <w:tcW w:w="284" w:type="pct"/>
            <w:shd w:val="clear" w:color="auto" w:fill="D9D9D9" w:themeFill="background1" w:themeFillShade="D9"/>
          </w:tcPr>
          <w:p w:rsidR="00685072" w:rsidRPr="00500585" w:rsidRDefault="00685072" w:rsidP="00AD359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pct"/>
            <w:shd w:val="clear" w:color="auto" w:fill="D9D9D9" w:themeFill="background1" w:themeFillShade="D9"/>
          </w:tcPr>
          <w:p w:rsidR="00685072" w:rsidRPr="00500585" w:rsidRDefault="00491E63" w:rsidP="003D57A1">
            <w:pPr>
              <w:pStyle w:val="ConsNormal"/>
              <w:ind w:left="1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00585">
              <w:rPr>
                <w:rFonts w:ascii="Times New Roman" w:hAnsi="Times New Roman" w:cs="Times New Roman"/>
                <w:sz w:val="22"/>
                <w:szCs w:val="22"/>
              </w:rPr>
              <w:t xml:space="preserve">Сдаваемая </w:t>
            </w:r>
            <w:r w:rsidR="00685072" w:rsidRPr="00500585">
              <w:rPr>
                <w:rFonts w:ascii="Times New Roman" w:hAnsi="Times New Roman" w:cs="Times New Roman"/>
                <w:sz w:val="22"/>
                <w:szCs w:val="22"/>
              </w:rPr>
              <w:t>площадь (кв.м.)</w:t>
            </w:r>
            <w:r w:rsidR="003D57A1">
              <w:rPr>
                <w:rFonts w:ascii="Times New Roman" w:hAnsi="Times New Roman" w:cs="Times New Roman"/>
                <w:sz w:val="22"/>
                <w:szCs w:val="22"/>
              </w:rPr>
              <w:t>/ количество автоматов</w:t>
            </w:r>
          </w:p>
        </w:tc>
        <w:tc>
          <w:tcPr>
            <w:tcW w:w="2916" w:type="pct"/>
            <w:shd w:val="clear" w:color="auto" w:fill="D9D9D9" w:themeFill="background1" w:themeFillShade="D9"/>
          </w:tcPr>
          <w:p w:rsidR="00FE7E34" w:rsidRDefault="00FE7E34" w:rsidP="00FE7E34">
            <w:pPr>
              <w:pStyle w:val="ConsNormal"/>
              <w:ind w:left="1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Новый терминал</w:t>
            </w:r>
            <w:r w:rsidRPr="00500585">
              <w:rPr>
                <w:rFonts w:ascii="Times New Roman" w:hAnsi="Times New Roman" w:cs="Times New Roman"/>
                <w:sz w:val="22"/>
                <w:szCs w:val="22"/>
              </w:rPr>
              <w:t>, общий зал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1 </w:t>
            </w:r>
            <w:r w:rsidRPr="00500585">
              <w:rPr>
                <w:rFonts w:ascii="Times New Roman" w:hAnsi="Times New Roman" w:cs="Times New Roman"/>
                <w:sz w:val="22"/>
                <w:szCs w:val="22"/>
              </w:rPr>
              <w:t>этаж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="004A0835">
              <w:rPr>
                <w:rFonts w:ascii="Times New Roman" w:hAnsi="Times New Roman" w:cs="Times New Roman"/>
                <w:sz w:val="22"/>
                <w:szCs w:val="22"/>
              </w:rPr>
              <w:t>1 автомат (</w:t>
            </w:r>
            <w:r w:rsidR="003D57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F042A">
              <w:rPr>
                <w:rFonts w:ascii="Times New Roman" w:hAnsi="Times New Roman" w:cs="Times New Roman"/>
                <w:sz w:val="22"/>
                <w:szCs w:val="22"/>
              </w:rPr>
              <w:t xml:space="preserve"> кв.м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4A0835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</w:p>
          <w:p w:rsidR="00FE7E34" w:rsidRDefault="00FE7E34" w:rsidP="00FE7E34">
            <w:pPr>
              <w:pStyle w:val="ConsNormal"/>
              <w:ind w:left="1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Новый терминал</w:t>
            </w:r>
            <w:r w:rsidRPr="00500585">
              <w:rPr>
                <w:rFonts w:ascii="Times New Roman" w:hAnsi="Times New Roman" w:cs="Times New Roman"/>
                <w:sz w:val="22"/>
                <w:szCs w:val="22"/>
              </w:rPr>
              <w:t>, общий зал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2</w:t>
            </w:r>
            <w:r w:rsidRPr="00500585">
              <w:rPr>
                <w:rFonts w:ascii="Times New Roman" w:hAnsi="Times New Roman" w:cs="Times New Roman"/>
                <w:sz w:val="22"/>
                <w:szCs w:val="22"/>
              </w:rPr>
              <w:t xml:space="preserve"> этаж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="004A0835">
              <w:rPr>
                <w:rFonts w:ascii="Times New Roman" w:hAnsi="Times New Roman" w:cs="Times New Roman"/>
                <w:sz w:val="22"/>
                <w:szCs w:val="22"/>
              </w:rPr>
              <w:t>1 автомат (1 кв.м.)</w:t>
            </w:r>
          </w:p>
          <w:p w:rsidR="00FE7E34" w:rsidRDefault="00FE7E34" w:rsidP="00FE7E34">
            <w:pPr>
              <w:pStyle w:val="ConsNormal"/>
              <w:ind w:left="1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Новый терминал</w:t>
            </w:r>
            <w:r w:rsidRPr="0050058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стерильная зона, 2</w:t>
            </w:r>
            <w:r w:rsidRPr="00500585">
              <w:rPr>
                <w:rFonts w:ascii="Times New Roman" w:hAnsi="Times New Roman" w:cs="Times New Roman"/>
                <w:sz w:val="22"/>
                <w:szCs w:val="22"/>
              </w:rPr>
              <w:t xml:space="preserve"> этаж</w:t>
            </w:r>
            <w:r w:rsidR="003F042A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="004A0835">
              <w:rPr>
                <w:rFonts w:ascii="Times New Roman" w:hAnsi="Times New Roman" w:cs="Times New Roman"/>
                <w:sz w:val="22"/>
                <w:szCs w:val="22"/>
              </w:rPr>
              <w:t>2 автомата (2 кв.м.)</w:t>
            </w:r>
          </w:p>
          <w:p w:rsidR="00A95479" w:rsidRPr="00EB31DB" w:rsidRDefault="00EB31DB" w:rsidP="005A0746">
            <w:pPr>
              <w:pStyle w:val="ConsNormal"/>
              <w:ind w:left="17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B31DB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  <w:r w:rsidR="00A95479" w:rsidRPr="00EB31D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</w:t>
            </w:r>
            <w:r w:rsidR="005A0746" w:rsidRPr="00EB31DB">
              <w:rPr>
                <w:rFonts w:ascii="Times New Roman" w:hAnsi="Times New Roman" w:cs="Times New Roman"/>
                <w:b/>
                <w:sz w:val="22"/>
                <w:szCs w:val="22"/>
              </w:rPr>
              <w:t>4 автомата (4 кв.м.)</w:t>
            </w:r>
          </w:p>
        </w:tc>
      </w:tr>
      <w:tr w:rsidR="00685072" w:rsidRPr="00500585" w:rsidTr="003D57A1">
        <w:tc>
          <w:tcPr>
            <w:tcW w:w="284" w:type="pct"/>
            <w:shd w:val="clear" w:color="auto" w:fill="D9D9D9" w:themeFill="background1" w:themeFillShade="D9"/>
          </w:tcPr>
          <w:p w:rsidR="00685072" w:rsidRPr="009F0993" w:rsidRDefault="000825B3" w:rsidP="00AD359D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F099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00" w:type="pct"/>
            <w:shd w:val="clear" w:color="auto" w:fill="D9D9D9" w:themeFill="background1" w:themeFillShade="D9"/>
          </w:tcPr>
          <w:p w:rsidR="00256C7B" w:rsidRDefault="00256C7B" w:rsidP="00256C7B">
            <w:pPr>
              <w:pStyle w:val="ConsNormal"/>
              <w:ind w:left="17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Ценовое предложение</w:t>
            </w:r>
          </w:p>
          <w:p w:rsidR="00685072" w:rsidRPr="00256C7B" w:rsidRDefault="00256C7B" w:rsidP="00256C7B">
            <w:pPr>
              <w:pStyle w:val="ConsNormal"/>
              <w:ind w:left="17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(стартовая цена)</w:t>
            </w:r>
          </w:p>
        </w:tc>
        <w:tc>
          <w:tcPr>
            <w:tcW w:w="2916" w:type="pct"/>
            <w:shd w:val="clear" w:color="auto" w:fill="D9D9D9" w:themeFill="background1" w:themeFillShade="D9"/>
          </w:tcPr>
          <w:p w:rsidR="00685072" w:rsidRPr="003F042A" w:rsidRDefault="00685072" w:rsidP="00685072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042A">
              <w:rPr>
                <w:rFonts w:ascii="Times New Roman" w:hAnsi="Times New Roman" w:cs="Times New Roman"/>
                <w:sz w:val="22"/>
                <w:szCs w:val="22"/>
              </w:rPr>
              <w:t xml:space="preserve">Ценовое предложение Заявителя </w:t>
            </w:r>
            <w:r w:rsidR="00674631" w:rsidRPr="003F042A">
              <w:rPr>
                <w:rFonts w:ascii="Times New Roman" w:hAnsi="Times New Roman" w:cs="Times New Roman"/>
                <w:sz w:val="22"/>
                <w:szCs w:val="22"/>
              </w:rPr>
              <w:t xml:space="preserve">указывается в Заявке к ЗКП и </w:t>
            </w:r>
            <w:r w:rsidRPr="003F042A">
              <w:rPr>
                <w:rFonts w:ascii="Times New Roman" w:hAnsi="Times New Roman" w:cs="Times New Roman"/>
                <w:sz w:val="22"/>
                <w:szCs w:val="22"/>
              </w:rPr>
              <w:t>должно быть не менее указанной цены</w:t>
            </w:r>
            <w:r w:rsidR="009E2599" w:rsidRPr="003F042A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</w:tr>
      <w:tr w:rsidR="0092029D" w:rsidRPr="00500585" w:rsidTr="003D57A1">
        <w:tc>
          <w:tcPr>
            <w:tcW w:w="284" w:type="pct"/>
            <w:shd w:val="clear" w:color="auto" w:fill="D9D9D9" w:themeFill="background1" w:themeFillShade="D9"/>
          </w:tcPr>
          <w:p w:rsidR="0092029D" w:rsidRPr="00500585" w:rsidRDefault="00256C7B" w:rsidP="00AD359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800" w:type="pct"/>
            <w:shd w:val="clear" w:color="auto" w:fill="D9D9D9" w:themeFill="background1" w:themeFillShade="D9"/>
          </w:tcPr>
          <w:p w:rsidR="0092029D" w:rsidRPr="00500585" w:rsidRDefault="0092029D" w:rsidP="0092029D">
            <w:pPr>
              <w:pStyle w:val="ConsNormal"/>
              <w:ind w:left="1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0585">
              <w:rPr>
                <w:rFonts w:ascii="Times New Roman" w:hAnsi="Times New Roman" w:cs="Times New Roman"/>
                <w:sz w:val="22"/>
                <w:szCs w:val="22"/>
              </w:rPr>
              <w:t>Фиксированная ставка арендной за 1 кв.м., руб. (в т.ч. НДС 20%)</w:t>
            </w:r>
          </w:p>
        </w:tc>
        <w:tc>
          <w:tcPr>
            <w:tcW w:w="2916" w:type="pct"/>
            <w:shd w:val="clear" w:color="auto" w:fill="D9D9D9" w:themeFill="background1" w:themeFillShade="D9"/>
          </w:tcPr>
          <w:p w:rsidR="0092029D" w:rsidRPr="00B07CBA" w:rsidRDefault="00B07CBA" w:rsidP="00DF535D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1C0BD0">
              <w:rPr>
                <w:rFonts w:ascii="Times New Roman" w:hAnsi="Times New Roman" w:cs="Times New Roman"/>
                <w:sz w:val="22"/>
                <w:szCs w:val="22"/>
              </w:rPr>
              <w:t xml:space="preserve">е </w:t>
            </w:r>
            <w:r w:rsidR="00DF535D">
              <w:rPr>
                <w:rFonts w:ascii="Times New Roman" w:hAnsi="Times New Roman" w:cs="Times New Roman"/>
                <w:sz w:val="22"/>
                <w:szCs w:val="22"/>
              </w:rPr>
              <w:t>предусмотрено</w:t>
            </w:r>
          </w:p>
        </w:tc>
      </w:tr>
      <w:tr w:rsidR="0092029D" w:rsidRPr="00500585" w:rsidTr="003D57A1">
        <w:tc>
          <w:tcPr>
            <w:tcW w:w="284" w:type="pct"/>
            <w:shd w:val="clear" w:color="auto" w:fill="D9D9D9" w:themeFill="background1" w:themeFillShade="D9"/>
          </w:tcPr>
          <w:p w:rsidR="0092029D" w:rsidRPr="00500585" w:rsidRDefault="00256C7B" w:rsidP="00AD359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800" w:type="pct"/>
            <w:shd w:val="clear" w:color="auto" w:fill="D9D9D9" w:themeFill="background1" w:themeFillShade="D9"/>
          </w:tcPr>
          <w:p w:rsidR="0092029D" w:rsidRPr="00500585" w:rsidRDefault="0092029D" w:rsidP="0092029D">
            <w:pPr>
              <w:pStyle w:val="ConsNormal"/>
              <w:ind w:left="1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0585">
              <w:rPr>
                <w:rFonts w:ascii="Times New Roman" w:hAnsi="Times New Roman" w:cs="Times New Roman"/>
                <w:sz w:val="22"/>
                <w:szCs w:val="22"/>
              </w:rPr>
              <w:t xml:space="preserve">Предлагаемый процент концессии, % </w:t>
            </w:r>
          </w:p>
        </w:tc>
        <w:tc>
          <w:tcPr>
            <w:tcW w:w="2916" w:type="pct"/>
            <w:shd w:val="clear" w:color="auto" w:fill="D9D9D9" w:themeFill="background1" w:themeFillShade="D9"/>
          </w:tcPr>
          <w:p w:rsidR="0092029D" w:rsidRPr="00500585" w:rsidRDefault="00C2060B" w:rsidP="001C0BD0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 </w:t>
            </w:r>
            <w:r w:rsidR="001C0BD0">
              <w:rPr>
                <w:rFonts w:ascii="Times New Roman" w:hAnsi="Times New Roman" w:cs="Times New Roman"/>
                <w:sz w:val="22"/>
                <w:szCs w:val="22"/>
              </w:rPr>
              <w:t xml:space="preserve">менее </w:t>
            </w:r>
            <w:r w:rsidR="001C0BD0" w:rsidRPr="00DF535D">
              <w:rPr>
                <w:rFonts w:ascii="Times New Roman" w:hAnsi="Times New Roman" w:cs="Times New Roman"/>
                <w:b/>
                <w:sz w:val="22"/>
                <w:szCs w:val="22"/>
              </w:rPr>
              <w:t>40%</w:t>
            </w:r>
            <w:r w:rsidR="00A9547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от выручки</w:t>
            </w:r>
            <w:r w:rsidR="00EB31DB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</w:tr>
      <w:tr w:rsidR="0092029D" w:rsidRPr="00500585" w:rsidTr="003D57A1">
        <w:tc>
          <w:tcPr>
            <w:tcW w:w="284" w:type="pct"/>
            <w:shd w:val="clear" w:color="auto" w:fill="D9D9D9" w:themeFill="background1" w:themeFillShade="D9"/>
          </w:tcPr>
          <w:p w:rsidR="0092029D" w:rsidRPr="00500585" w:rsidRDefault="00256C7B" w:rsidP="00AD359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1800" w:type="pct"/>
            <w:shd w:val="clear" w:color="auto" w:fill="D9D9D9" w:themeFill="background1" w:themeFillShade="D9"/>
          </w:tcPr>
          <w:p w:rsidR="0092029D" w:rsidRPr="00500585" w:rsidRDefault="0092029D" w:rsidP="00674631">
            <w:pPr>
              <w:pStyle w:val="ConsNormal"/>
              <w:ind w:left="1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0585">
              <w:rPr>
                <w:rFonts w:ascii="Times New Roman" w:hAnsi="Times New Roman" w:cs="Times New Roman"/>
                <w:sz w:val="22"/>
                <w:szCs w:val="22"/>
              </w:rPr>
              <w:t>Ставка арендной платы, привязанная к величине пассажиропотока</w:t>
            </w:r>
            <w:r w:rsidR="00674631">
              <w:rPr>
                <w:rFonts w:ascii="Times New Roman" w:hAnsi="Times New Roman" w:cs="Times New Roman"/>
                <w:sz w:val="22"/>
                <w:szCs w:val="22"/>
              </w:rPr>
              <w:t>, руб.</w:t>
            </w:r>
          </w:p>
        </w:tc>
        <w:tc>
          <w:tcPr>
            <w:tcW w:w="2916" w:type="pct"/>
            <w:shd w:val="clear" w:color="auto" w:fill="D9D9D9" w:themeFill="background1" w:themeFillShade="D9"/>
          </w:tcPr>
          <w:p w:rsidR="00C2060B" w:rsidRPr="00500585" w:rsidRDefault="00DF535D" w:rsidP="00B07CBA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535D">
              <w:rPr>
                <w:rFonts w:ascii="Times New Roman" w:hAnsi="Times New Roman" w:cs="Times New Roman"/>
                <w:sz w:val="22"/>
                <w:szCs w:val="22"/>
              </w:rPr>
              <w:t>Не предусмотрено</w:t>
            </w:r>
          </w:p>
        </w:tc>
      </w:tr>
      <w:tr w:rsidR="0092029D" w:rsidRPr="00500585" w:rsidTr="003D57A1">
        <w:tc>
          <w:tcPr>
            <w:tcW w:w="284" w:type="pct"/>
            <w:shd w:val="clear" w:color="auto" w:fill="D9D9D9" w:themeFill="background1" w:themeFillShade="D9"/>
          </w:tcPr>
          <w:p w:rsidR="0092029D" w:rsidRPr="00500585" w:rsidRDefault="00256C7B" w:rsidP="00AD359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1800" w:type="pct"/>
            <w:shd w:val="clear" w:color="auto" w:fill="D9D9D9" w:themeFill="background1" w:themeFillShade="D9"/>
          </w:tcPr>
          <w:p w:rsidR="0092029D" w:rsidRPr="00500585" w:rsidRDefault="0092029D" w:rsidP="0092029D">
            <w:pPr>
              <w:pStyle w:val="ConsNormal"/>
              <w:ind w:left="1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0585">
              <w:rPr>
                <w:rFonts w:ascii="Times New Roman" w:hAnsi="Times New Roman" w:cs="Times New Roman"/>
                <w:sz w:val="22"/>
                <w:szCs w:val="22"/>
              </w:rPr>
              <w:t>Арендная плата с учетом Минимального гарантированного платежа, руб.</w:t>
            </w:r>
          </w:p>
        </w:tc>
        <w:tc>
          <w:tcPr>
            <w:tcW w:w="2916" w:type="pct"/>
            <w:shd w:val="clear" w:color="auto" w:fill="D9D9D9" w:themeFill="background1" w:themeFillShade="D9"/>
          </w:tcPr>
          <w:p w:rsidR="0092029D" w:rsidRDefault="00FA2289" w:rsidP="00DF535D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Минимальный гарантированный платеж</w:t>
            </w:r>
            <w:r w:rsidR="0092029D" w:rsidRPr="00500585">
              <w:rPr>
                <w:rFonts w:ascii="Times New Roman" w:hAnsi="Times New Roman" w:cs="Times New Roman"/>
                <w:sz w:val="22"/>
                <w:szCs w:val="22"/>
              </w:rPr>
              <w:t xml:space="preserve">, исходя из расчёта </w:t>
            </w:r>
            <w:r w:rsidR="00882E46">
              <w:rPr>
                <w:rFonts w:ascii="Times New Roman" w:hAnsi="Times New Roman" w:cs="Times New Roman"/>
                <w:b/>
                <w:sz w:val="22"/>
                <w:szCs w:val="22"/>
              </w:rPr>
              <w:t>10 000 руб. (в т.ч. с НДС) за каждый</w:t>
            </w:r>
            <w:r w:rsidR="00DF535D" w:rsidRPr="00DF535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кофейный автомат</w:t>
            </w:r>
            <w:r w:rsidR="00EB31DB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  <w:p w:rsidR="00EB31DB" w:rsidRPr="00500585" w:rsidRDefault="00EB31DB" w:rsidP="00DF535D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F769AB">
              <w:rPr>
                <w:rFonts w:ascii="Times New Roman" w:hAnsi="Times New Roman" w:cs="Times New Roman"/>
                <w:sz w:val="22"/>
                <w:szCs w:val="22"/>
              </w:rPr>
              <w:t>Переменная часть арендной платы включает расходы за электроэнергию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оплачивается Арендатором по тарифам электроснабжающей организации)</w:t>
            </w:r>
            <w:r w:rsidRPr="00F769A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500585" w:rsidRPr="00500585" w:rsidTr="003D57A1">
        <w:tc>
          <w:tcPr>
            <w:tcW w:w="284" w:type="pct"/>
            <w:shd w:val="clear" w:color="auto" w:fill="D9D9D9" w:themeFill="background1" w:themeFillShade="D9"/>
          </w:tcPr>
          <w:p w:rsidR="00500585" w:rsidRPr="009F0993" w:rsidRDefault="00500585" w:rsidP="00AD359D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F099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00" w:type="pct"/>
            <w:shd w:val="clear" w:color="auto" w:fill="D9D9D9" w:themeFill="background1" w:themeFillShade="D9"/>
          </w:tcPr>
          <w:p w:rsidR="00422D3E" w:rsidRPr="00500585" w:rsidRDefault="00500585" w:rsidP="00422D3E">
            <w:pPr>
              <w:pStyle w:val="ConsNormal"/>
              <w:ind w:left="17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00585">
              <w:rPr>
                <w:rFonts w:ascii="Times New Roman" w:hAnsi="Times New Roman" w:cs="Times New Roman"/>
                <w:b/>
                <w:sz w:val="22"/>
                <w:szCs w:val="22"/>
              </w:rPr>
              <w:t>Заявка к ЗКП</w:t>
            </w:r>
            <w:r w:rsidR="00A6136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B81810">
              <w:rPr>
                <w:rFonts w:ascii="Times New Roman" w:hAnsi="Times New Roman" w:cs="Times New Roman"/>
                <w:b/>
                <w:sz w:val="22"/>
                <w:szCs w:val="22"/>
              </w:rPr>
              <w:t>с приложениями</w:t>
            </w:r>
          </w:p>
          <w:p w:rsidR="00500585" w:rsidRPr="00500585" w:rsidRDefault="00500585" w:rsidP="00A6136F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916" w:type="pct"/>
            <w:shd w:val="clear" w:color="auto" w:fill="D9D9D9" w:themeFill="background1" w:themeFillShade="D9"/>
          </w:tcPr>
          <w:p w:rsidR="00500585" w:rsidRPr="00500585" w:rsidRDefault="00422D3E" w:rsidP="00496F70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Заявка о</w:t>
            </w:r>
            <w:r w:rsidR="00A6136F">
              <w:rPr>
                <w:rFonts w:ascii="Times New Roman" w:hAnsi="Times New Roman" w:cs="Times New Roman"/>
                <w:sz w:val="22"/>
                <w:szCs w:val="22"/>
              </w:rPr>
              <w:t>формляется</w:t>
            </w:r>
            <w:r w:rsidR="00496F70">
              <w:rPr>
                <w:rFonts w:ascii="Times New Roman" w:hAnsi="Times New Roman" w:cs="Times New Roman"/>
                <w:sz w:val="22"/>
                <w:szCs w:val="22"/>
              </w:rPr>
              <w:t xml:space="preserve"> п</w:t>
            </w:r>
            <w:r w:rsidR="00496F70" w:rsidRPr="00500585">
              <w:rPr>
                <w:rFonts w:ascii="Times New Roman" w:hAnsi="Times New Roman" w:cs="Times New Roman"/>
                <w:sz w:val="22"/>
                <w:szCs w:val="22"/>
              </w:rPr>
              <w:t>о установленной форме</w:t>
            </w:r>
            <w:r w:rsidR="00A6136F" w:rsidRPr="0050058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96F70">
              <w:rPr>
                <w:rFonts w:ascii="Times New Roman" w:hAnsi="Times New Roman" w:cs="Times New Roman"/>
                <w:sz w:val="22"/>
                <w:szCs w:val="22"/>
              </w:rPr>
              <w:t xml:space="preserve">с соблюдением требований к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документации ЗКП</w:t>
            </w:r>
            <w:r w:rsidR="00496F70">
              <w:rPr>
                <w:rFonts w:ascii="Times New Roman" w:hAnsi="Times New Roman" w:cs="Times New Roman"/>
                <w:sz w:val="22"/>
                <w:szCs w:val="22"/>
              </w:rPr>
              <w:t>, размещенной на сайте Общества</w:t>
            </w:r>
            <w:r w:rsidR="00496F70">
              <w:t xml:space="preserve"> </w:t>
            </w:r>
            <w:hyperlink r:id="rId9" w:history="1">
              <w:r w:rsidR="00496F70" w:rsidRPr="0053185E">
                <w:rPr>
                  <w:rStyle w:val="a8"/>
                  <w:rFonts w:ascii="Times New Roman" w:hAnsi="Times New Roman" w:cs="Times New Roman"/>
                  <w:sz w:val="22"/>
                  <w:szCs w:val="22"/>
                </w:rPr>
                <w:t>https://nbc.aero/partners/tenants/</w:t>
              </w:r>
            </w:hyperlink>
            <w:r w:rsidR="00496F7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 указанием ценового предложения, и </w:t>
            </w:r>
            <w:r w:rsidR="00B81810">
              <w:rPr>
                <w:rFonts w:ascii="Times New Roman" w:hAnsi="Times New Roman" w:cs="Times New Roman"/>
                <w:sz w:val="22"/>
                <w:szCs w:val="22"/>
              </w:rPr>
              <w:t xml:space="preserve">обязательным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приложением: презентации, квалификационной карты заявителя, учредительных документов.</w:t>
            </w:r>
          </w:p>
        </w:tc>
      </w:tr>
      <w:tr w:rsidR="00685072" w:rsidRPr="00500585" w:rsidTr="003D57A1">
        <w:tc>
          <w:tcPr>
            <w:tcW w:w="284" w:type="pct"/>
            <w:shd w:val="clear" w:color="auto" w:fill="D9D9D9" w:themeFill="background1" w:themeFillShade="D9"/>
          </w:tcPr>
          <w:p w:rsidR="00685072" w:rsidRPr="00E67DF2" w:rsidRDefault="00E67DF2" w:rsidP="00AD359D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67DF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00" w:type="pct"/>
            <w:shd w:val="clear" w:color="auto" w:fill="D9D9D9" w:themeFill="background1" w:themeFillShade="D9"/>
          </w:tcPr>
          <w:p w:rsidR="00685072" w:rsidRPr="00A6136F" w:rsidRDefault="00685072" w:rsidP="00E93AF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136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Сроки подачи </w:t>
            </w:r>
            <w:r w:rsidR="00E93AF8" w:rsidRPr="00A6136F">
              <w:rPr>
                <w:rFonts w:ascii="Times New Roman" w:hAnsi="Times New Roman" w:cs="Times New Roman"/>
                <w:b/>
                <w:sz w:val="22"/>
                <w:szCs w:val="22"/>
              </w:rPr>
              <w:t>Заявок</w:t>
            </w:r>
            <w:r w:rsidR="009E2599" w:rsidRPr="00A6136F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2916" w:type="pct"/>
            <w:shd w:val="clear" w:color="auto" w:fill="D9D9D9" w:themeFill="background1" w:themeFillShade="D9"/>
          </w:tcPr>
          <w:p w:rsidR="00A26A1F" w:rsidRPr="00500585" w:rsidRDefault="00685072" w:rsidP="00A26A1F">
            <w:pPr>
              <w:pStyle w:val="ConsNormal"/>
              <w:tabs>
                <w:tab w:val="left" w:pos="319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058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 </w:t>
            </w:r>
            <w:r w:rsidR="00F9253B">
              <w:rPr>
                <w:rFonts w:ascii="Times New Roman" w:hAnsi="Times New Roman" w:cs="Times New Roman"/>
                <w:b/>
                <w:sz w:val="22"/>
                <w:szCs w:val="22"/>
              </w:rPr>
              <w:t>28</w:t>
            </w:r>
            <w:r w:rsidR="003D0632">
              <w:rPr>
                <w:rFonts w:ascii="Times New Roman" w:hAnsi="Times New Roman" w:cs="Times New Roman"/>
                <w:b/>
                <w:sz w:val="22"/>
                <w:szCs w:val="22"/>
              </w:rPr>
              <w:t>.06</w:t>
            </w:r>
            <w:r w:rsidR="0079239B">
              <w:rPr>
                <w:rFonts w:ascii="Times New Roman" w:hAnsi="Times New Roman" w:cs="Times New Roman"/>
                <w:b/>
                <w:sz w:val="22"/>
                <w:szCs w:val="22"/>
              </w:rPr>
              <w:t>.2023</w:t>
            </w:r>
            <w:r w:rsidR="00350D56" w:rsidRPr="0050058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по </w:t>
            </w:r>
            <w:r w:rsidR="00F9253B">
              <w:rPr>
                <w:rFonts w:ascii="Times New Roman" w:hAnsi="Times New Roman" w:cs="Times New Roman"/>
                <w:b/>
                <w:sz w:val="22"/>
                <w:szCs w:val="22"/>
              </w:rPr>
              <w:t>07.07</w:t>
            </w:r>
            <w:r w:rsidR="00F723A0" w:rsidRPr="00500585">
              <w:rPr>
                <w:rFonts w:ascii="Times New Roman" w:hAnsi="Times New Roman" w:cs="Times New Roman"/>
                <w:b/>
                <w:sz w:val="22"/>
                <w:szCs w:val="22"/>
              </w:rPr>
              <w:t>.2023</w:t>
            </w:r>
            <w:r w:rsidRPr="0050058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85072" w:rsidRPr="00500585" w:rsidRDefault="00491E63" w:rsidP="00A26A1F">
            <w:pPr>
              <w:pStyle w:val="ConsNormal"/>
              <w:tabs>
                <w:tab w:val="left" w:pos="319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0585">
              <w:rPr>
                <w:rFonts w:ascii="Times New Roman" w:hAnsi="Times New Roman" w:cs="Times New Roman"/>
                <w:sz w:val="22"/>
                <w:szCs w:val="22"/>
              </w:rPr>
              <w:t>по указанной электронной почте.</w:t>
            </w:r>
          </w:p>
        </w:tc>
      </w:tr>
    </w:tbl>
    <w:p w:rsidR="006A64ED" w:rsidRDefault="006A64ED" w:rsidP="006A64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48E7" w:rsidRDefault="00C848E7" w:rsidP="006A64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C848E7" w:rsidSect="00500585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8A3299" w:rsidRPr="008A3299" w:rsidRDefault="008A3299" w:rsidP="008A3299">
      <w:pPr>
        <w:spacing w:after="0" w:line="240" w:lineRule="auto"/>
        <w:ind w:right="41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8A3299">
        <w:rPr>
          <w:rFonts w:ascii="Times New Roman" w:hAnsi="Times New Roman" w:cs="Times New Roman"/>
          <w:b/>
          <w:noProof/>
          <w:sz w:val="24"/>
          <w:szCs w:val="24"/>
        </w:rPr>
        <w:lastRenderedPageBreak/>
        <w:t xml:space="preserve">Схема расположения </w:t>
      </w:r>
      <w:r>
        <w:rPr>
          <w:rFonts w:ascii="Times New Roman" w:hAnsi="Times New Roman" w:cs="Times New Roman"/>
          <w:b/>
          <w:noProof/>
          <w:sz w:val="24"/>
          <w:szCs w:val="24"/>
        </w:rPr>
        <w:t>предлагаемого</w:t>
      </w:r>
      <w:r w:rsidRPr="008A3299">
        <w:rPr>
          <w:rFonts w:ascii="Times New Roman" w:hAnsi="Times New Roman" w:cs="Times New Roman"/>
          <w:b/>
          <w:noProof/>
          <w:sz w:val="24"/>
          <w:szCs w:val="24"/>
        </w:rPr>
        <w:t xml:space="preserve"> недвижимого имущества</w:t>
      </w:r>
    </w:p>
    <w:p w:rsidR="008A3299" w:rsidRDefault="008A3299" w:rsidP="008A3299">
      <w:pPr>
        <w:spacing w:after="0" w:line="240" w:lineRule="auto"/>
        <w:ind w:right="41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8A3299">
        <w:rPr>
          <w:rFonts w:ascii="Times New Roman" w:hAnsi="Times New Roman" w:cs="Times New Roman"/>
          <w:b/>
          <w:noProof/>
          <w:sz w:val="24"/>
          <w:szCs w:val="24"/>
        </w:rPr>
        <w:t>(</w:t>
      </w:r>
      <w:r w:rsidR="002800D2">
        <w:rPr>
          <w:rFonts w:ascii="Times New Roman" w:hAnsi="Times New Roman" w:cs="Times New Roman"/>
          <w:b/>
          <w:noProof/>
          <w:sz w:val="24"/>
          <w:szCs w:val="24"/>
        </w:rPr>
        <w:t>Новый терминал</w:t>
      </w:r>
      <w:r w:rsidRPr="008A3299">
        <w:rPr>
          <w:rFonts w:ascii="Times New Roman" w:hAnsi="Times New Roman" w:cs="Times New Roman"/>
          <w:b/>
          <w:noProof/>
          <w:sz w:val="24"/>
          <w:szCs w:val="24"/>
        </w:rPr>
        <w:t xml:space="preserve">, </w:t>
      </w:r>
      <w:r w:rsidR="00512D0B">
        <w:rPr>
          <w:rFonts w:ascii="Times New Roman" w:hAnsi="Times New Roman" w:cs="Times New Roman"/>
          <w:b/>
          <w:noProof/>
          <w:sz w:val="24"/>
          <w:szCs w:val="24"/>
        </w:rPr>
        <w:t>1</w:t>
      </w:r>
      <w:r w:rsidRPr="008A3299">
        <w:rPr>
          <w:rFonts w:ascii="Times New Roman" w:hAnsi="Times New Roman" w:cs="Times New Roman"/>
          <w:b/>
          <w:noProof/>
          <w:sz w:val="24"/>
          <w:szCs w:val="24"/>
        </w:rPr>
        <w:t xml:space="preserve"> этаж)</w:t>
      </w:r>
    </w:p>
    <w:p w:rsidR="00A277D1" w:rsidRPr="008A3299" w:rsidRDefault="00A277D1" w:rsidP="008A3299">
      <w:pPr>
        <w:spacing w:after="0" w:line="240" w:lineRule="auto"/>
        <w:ind w:right="41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C417A4" w:rsidRDefault="00FB442B" w:rsidP="00C848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058D189" wp14:editId="1837C46A">
            <wp:extent cx="5857875" cy="6807322"/>
            <wp:effectExtent l="19050" t="19050" r="9525" b="1270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58959" cy="680858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12D0B" w:rsidRDefault="00512D0B" w:rsidP="00C848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D0B" w:rsidRDefault="00512D0B" w:rsidP="00512D0B">
      <w:pPr>
        <w:spacing w:after="0" w:line="240" w:lineRule="auto"/>
        <w:ind w:right="41"/>
        <w:jc w:val="center"/>
        <w:rPr>
          <w:rFonts w:ascii="Times New Roman" w:hAnsi="Times New Roman" w:cs="Times New Roman"/>
          <w:b/>
          <w:noProof/>
          <w:sz w:val="24"/>
          <w:szCs w:val="24"/>
        </w:rPr>
        <w:sectPr w:rsidR="00512D0B" w:rsidSect="00632811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512D0B" w:rsidRPr="008A3299" w:rsidRDefault="00512D0B" w:rsidP="00512D0B">
      <w:pPr>
        <w:spacing w:after="0" w:line="240" w:lineRule="auto"/>
        <w:ind w:right="41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8A3299">
        <w:rPr>
          <w:rFonts w:ascii="Times New Roman" w:hAnsi="Times New Roman" w:cs="Times New Roman"/>
          <w:b/>
          <w:noProof/>
          <w:sz w:val="24"/>
          <w:szCs w:val="24"/>
        </w:rPr>
        <w:lastRenderedPageBreak/>
        <w:t xml:space="preserve">Схема расположения </w:t>
      </w:r>
      <w:r>
        <w:rPr>
          <w:rFonts w:ascii="Times New Roman" w:hAnsi="Times New Roman" w:cs="Times New Roman"/>
          <w:b/>
          <w:noProof/>
          <w:sz w:val="24"/>
          <w:szCs w:val="24"/>
        </w:rPr>
        <w:t>предлагаемого</w:t>
      </w:r>
      <w:r w:rsidRPr="008A3299">
        <w:rPr>
          <w:rFonts w:ascii="Times New Roman" w:hAnsi="Times New Roman" w:cs="Times New Roman"/>
          <w:b/>
          <w:noProof/>
          <w:sz w:val="24"/>
          <w:szCs w:val="24"/>
        </w:rPr>
        <w:t xml:space="preserve"> недвижимого имущества</w:t>
      </w:r>
    </w:p>
    <w:p w:rsidR="00512D0B" w:rsidRDefault="00512D0B" w:rsidP="00512D0B">
      <w:pPr>
        <w:spacing w:after="0" w:line="240" w:lineRule="auto"/>
        <w:ind w:right="41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8A3299">
        <w:rPr>
          <w:rFonts w:ascii="Times New Roman" w:hAnsi="Times New Roman" w:cs="Times New Roman"/>
          <w:b/>
          <w:noProof/>
          <w:sz w:val="24"/>
          <w:szCs w:val="24"/>
        </w:rPr>
        <w:t>(</w:t>
      </w:r>
      <w:r>
        <w:rPr>
          <w:rFonts w:ascii="Times New Roman" w:hAnsi="Times New Roman" w:cs="Times New Roman"/>
          <w:b/>
          <w:noProof/>
          <w:sz w:val="24"/>
          <w:szCs w:val="24"/>
        </w:rPr>
        <w:t>Новый терминал</w:t>
      </w:r>
      <w:r w:rsidRPr="008A3299">
        <w:rPr>
          <w:rFonts w:ascii="Times New Roman" w:hAnsi="Times New Roman" w:cs="Times New Roman"/>
          <w:b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noProof/>
          <w:sz w:val="24"/>
          <w:szCs w:val="24"/>
        </w:rPr>
        <w:t>2</w:t>
      </w:r>
      <w:r w:rsidRPr="008A3299">
        <w:rPr>
          <w:rFonts w:ascii="Times New Roman" w:hAnsi="Times New Roman" w:cs="Times New Roman"/>
          <w:b/>
          <w:noProof/>
          <w:sz w:val="24"/>
          <w:szCs w:val="24"/>
        </w:rPr>
        <w:t xml:space="preserve"> этаж)</w:t>
      </w:r>
    </w:p>
    <w:p w:rsidR="002C0109" w:rsidRDefault="002C0109" w:rsidP="00512D0B">
      <w:pPr>
        <w:spacing w:after="0" w:line="240" w:lineRule="auto"/>
        <w:ind w:right="41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720423" w:rsidRDefault="00FB442B" w:rsidP="00F215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CF87605" wp14:editId="52BF84EC">
            <wp:extent cx="5832256" cy="6677025"/>
            <wp:effectExtent l="19050" t="19050" r="1651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37947" cy="668354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12D0B" w:rsidRDefault="00512D0B" w:rsidP="00F215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12D0B" w:rsidSect="0063281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DA1" w:rsidRDefault="00E97DA1" w:rsidP="00285FAC">
      <w:pPr>
        <w:spacing w:after="0" w:line="240" w:lineRule="auto"/>
      </w:pPr>
      <w:r>
        <w:separator/>
      </w:r>
    </w:p>
  </w:endnote>
  <w:endnote w:type="continuationSeparator" w:id="0">
    <w:p w:rsidR="00E97DA1" w:rsidRDefault="00E97DA1" w:rsidP="00285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DA1" w:rsidRDefault="00E97DA1" w:rsidP="00285FAC">
      <w:pPr>
        <w:spacing w:after="0" w:line="240" w:lineRule="auto"/>
      </w:pPr>
      <w:r>
        <w:separator/>
      </w:r>
    </w:p>
  </w:footnote>
  <w:footnote w:type="continuationSeparator" w:id="0">
    <w:p w:rsidR="00E97DA1" w:rsidRDefault="00E97DA1" w:rsidP="00285F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4"/>
        <w:szCs w:val="24"/>
      </w:rPr>
    </w:lvl>
  </w:abstractNum>
  <w:abstractNum w:abstractNumId="1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2.1.6.%2."/>
      <w:lvlJc w:val="left"/>
      <w:pPr>
        <w:tabs>
          <w:tab w:val="num" w:pos="0"/>
        </w:tabs>
        <w:ind w:left="792" w:hanging="432"/>
      </w:pPr>
      <w:rPr>
        <w:b/>
      </w:rPr>
    </w:lvl>
    <w:lvl w:ilvl="2">
      <w:start w:val="1"/>
      <w:numFmt w:val="decimal"/>
      <w:lvlText w:val="2.1.%3."/>
      <w:lvlJc w:val="left"/>
      <w:pPr>
        <w:tabs>
          <w:tab w:val="num" w:pos="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056B02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8FD153E"/>
    <w:multiLevelType w:val="hybridMultilevel"/>
    <w:tmpl w:val="49303CFA"/>
    <w:lvl w:ilvl="0" w:tplc="97F05A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2B5019"/>
    <w:multiLevelType w:val="hybridMultilevel"/>
    <w:tmpl w:val="AE3A81E4"/>
    <w:lvl w:ilvl="0" w:tplc="0419000F">
      <w:start w:val="1"/>
      <w:numFmt w:val="decimal"/>
      <w:lvlText w:val="%1."/>
      <w:lvlJc w:val="left"/>
      <w:pPr>
        <w:ind w:left="737" w:hanging="360"/>
      </w:pPr>
    </w:lvl>
    <w:lvl w:ilvl="1" w:tplc="04190019" w:tentative="1">
      <w:start w:val="1"/>
      <w:numFmt w:val="lowerLetter"/>
      <w:lvlText w:val="%2."/>
      <w:lvlJc w:val="left"/>
      <w:pPr>
        <w:ind w:left="1457" w:hanging="360"/>
      </w:pPr>
    </w:lvl>
    <w:lvl w:ilvl="2" w:tplc="0419001B" w:tentative="1">
      <w:start w:val="1"/>
      <w:numFmt w:val="lowerRoman"/>
      <w:lvlText w:val="%3."/>
      <w:lvlJc w:val="right"/>
      <w:pPr>
        <w:ind w:left="2177" w:hanging="180"/>
      </w:pPr>
    </w:lvl>
    <w:lvl w:ilvl="3" w:tplc="0419000F" w:tentative="1">
      <w:start w:val="1"/>
      <w:numFmt w:val="decimal"/>
      <w:lvlText w:val="%4."/>
      <w:lvlJc w:val="left"/>
      <w:pPr>
        <w:ind w:left="2897" w:hanging="360"/>
      </w:pPr>
    </w:lvl>
    <w:lvl w:ilvl="4" w:tplc="04190019" w:tentative="1">
      <w:start w:val="1"/>
      <w:numFmt w:val="lowerLetter"/>
      <w:lvlText w:val="%5."/>
      <w:lvlJc w:val="left"/>
      <w:pPr>
        <w:ind w:left="3617" w:hanging="360"/>
      </w:pPr>
    </w:lvl>
    <w:lvl w:ilvl="5" w:tplc="0419001B" w:tentative="1">
      <w:start w:val="1"/>
      <w:numFmt w:val="lowerRoman"/>
      <w:lvlText w:val="%6."/>
      <w:lvlJc w:val="right"/>
      <w:pPr>
        <w:ind w:left="4337" w:hanging="180"/>
      </w:pPr>
    </w:lvl>
    <w:lvl w:ilvl="6" w:tplc="0419000F" w:tentative="1">
      <w:start w:val="1"/>
      <w:numFmt w:val="decimal"/>
      <w:lvlText w:val="%7."/>
      <w:lvlJc w:val="left"/>
      <w:pPr>
        <w:ind w:left="5057" w:hanging="360"/>
      </w:pPr>
    </w:lvl>
    <w:lvl w:ilvl="7" w:tplc="04190019" w:tentative="1">
      <w:start w:val="1"/>
      <w:numFmt w:val="lowerLetter"/>
      <w:lvlText w:val="%8."/>
      <w:lvlJc w:val="left"/>
      <w:pPr>
        <w:ind w:left="5777" w:hanging="360"/>
      </w:pPr>
    </w:lvl>
    <w:lvl w:ilvl="8" w:tplc="041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5">
    <w:nsid w:val="0ABF7269"/>
    <w:multiLevelType w:val="hybridMultilevel"/>
    <w:tmpl w:val="CA8C1A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B5C0462"/>
    <w:multiLevelType w:val="hybridMultilevel"/>
    <w:tmpl w:val="820464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C6E1C8C"/>
    <w:multiLevelType w:val="hybridMultilevel"/>
    <w:tmpl w:val="91CA73A2"/>
    <w:lvl w:ilvl="0" w:tplc="AB00941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23D723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24D4169"/>
    <w:multiLevelType w:val="hybridMultilevel"/>
    <w:tmpl w:val="4E00B79A"/>
    <w:lvl w:ilvl="0" w:tplc="0D386B76">
      <w:start w:val="1"/>
      <w:numFmt w:val="bullet"/>
      <w:lvlText w:val="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7713E6"/>
    <w:multiLevelType w:val="hybridMultilevel"/>
    <w:tmpl w:val="5986C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302C99"/>
    <w:multiLevelType w:val="multilevel"/>
    <w:tmpl w:val="5E7667EE"/>
    <w:lvl w:ilvl="0"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decimal"/>
      <w:lvlText w:val="2.2.%2."/>
      <w:lvlJc w:val="left"/>
      <w:pPr>
        <w:tabs>
          <w:tab w:val="num" w:pos="0"/>
        </w:tabs>
        <w:ind w:left="792" w:hanging="432"/>
      </w:pPr>
      <w:rPr>
        <w:b/>
      </w:rPr>
    </w:lvl>
    <w:lvl w:ilvl="2">
      <w:start w:val="1"/>
      <w:numFmt w:val="decimal"/>
      <w:lvlText w:val="2.3.%3."/>
      <w:lvlJc w:val="left"/>
      <w:pPr>
        <w:tabs>
          <w:tab w:val="num" w:pos="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>
    <w:nsid w:val="1DCD79F5"/>
    <w:multiLevelType w:val="hybridMultilevel"/>
    <w:tmpl w:val="E4ECADA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22BF201D"/>
    <w:multiLevelType w:val="hybridMultilevel"/>
    <w:tmpl w:val="659A31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2F42C6C"/>
    <w:multiLevelType w:val="multilevel"/>
    <w:tmpl w:val="4D7AB6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643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>
    <w:nsid w:val="2466065B"/>
    <w:multiLevelType w:val="hybridMultilevel"/>
    <w:tmpl w:val="124AF4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87D7BA8"/>
    <w:multiLevelType w:val="hybridMultilevel"/>
    <w:tmpl w:val="CA8C1A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B952231"/>
    <w:multiLevelType w:val="hybridMultilevel"/>
    <w:tmpl w:val="DBD404F6"/>
    <w:lvl w:ilvl="0" w:tplc="25D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4F7066"/>
    <w:multiLevelType w:val="hybridMultilevel"/>
    <w:tmpl w:val="D4880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CD19A0"/>
    <w:multiLevelType w:val="hybridMultilevel"/>
    <w:tmpl w:val="084498EE"/>
    <w:lvl w:ilvl="0" w:tplc="674E7F4E">
      <w:start w:val="1"/>
      <w:numFmt w:val="decimal"/>
      <w:lvlText w:val="%1."/>
      <w:lvlJc w:val="left"/>
      <w:pPr>
        <w:ind w:left="37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0">
    <w:nsid w:val="346A10A2"/>
    <w:multiLevelType w:val="multilevel"/>
    <w:tmpl w:val="7270A7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1">
    <w:nsid w:val="34F31F8F"/>
    <w:multiLevelType w:val="hybridMultilevel"/>
    <w:tmpl w:val="C324E252"/>
    <w:lvl w:ilvl="0" w:tplc="25DE3CB2">
      <w:start w:val="1"/>
      <w:numFmt w:val="bullet"/>
      <w:lvlText w:val=""/>
      <w:lvlJc w:val="left"/>
      <w:pPr>
        <w:ind w:left="3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7" w:hanging="360"/>
      </w:pPr>
      <w:rPr>
        <w:rFonts w:ascii="Wingdings" w:hAnsi="Wingdings" w:hint="default"/>
      </w:rPr>
    </w:lvl>
  </w:abstractNum>
  <w:abstractNum w:abstractNumId="22">
    <w:nsid w:val="3BFC62E2"/>
    <w:multiLevelType w:val="hybridMultilevel"/>
    <w:tmpl w:val="530C5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6951D2"/>
    <w:multiLevelType w:val="multilevel"/>
    <w:tmpl w:val="8354A3FE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442479D"/>
    <w:multiLevelType w:val="hybridMultilevel"/>
    <w:tmpl w:val="3340836C"/>
    <w:lvl w:ilvl="0" w:tplc="25D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3302F4"/>
    <w:multiLevelType w:val="hybridMultilevel"/>
    <w:tmpl w:val="F02675E4"/>
    <w:lvl w:ilvl="0" w:tplc="25DE3CB2">
      <w:start w:val="1"/>
      <w:numFmt w:val="bullet"/>
      <w:lvlText w:val=""/>
      <w:lvlJc w:val="left"/>
      <w:pPr>
        <w:ind w:left="7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26">
    <w:nsid w:val="4F884E6E"/>
    <w:multiLevelType w:val="hybridMultilevel"/>
    <w:tmpl w:val="5060F842"/>
    <w:lvl w:ilvl="0" w:tplc="C018F01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74961C2"/>
    <w:multiLevelType w:val="hybridMultilevel"/>
    <w:tmpl w:val="445A9A0A"/>
    <w:lvl w:ilvl="0" w:tplc="25DE3C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9457D24"/>
    <w:multiLevelType w:val="multilevel"/>
    <w:tmpl w:val="42D0A9AC"/>
    <w:lvl w:ilvl="0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right"/>
      <w:pPr>
        <w:ind w:left="2869" w:hanging="180"/>
      </w:pPr>
      <w:rPr>
        <w:rFonts w:hint="default"/>
        <w:b w:val="0"/>
      </w:rPr>
    </w:lvl>
    <w:lvl w:ilvl="3">
      <w:start w:val="1"/>
      <w:numFmt w:val="bullet"/>
      <w:lvlText w:val="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29">
    <w:nsid w:val="5B947EAE"/>
    <w:multiLevelType w:val="multilevel"/>
    <w:tmpl w:val="547C9C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6A4401F5"/>
    <w:multiLevelType w:val="hybridMultilevel"/>
    <w:tmpl w:val="7E8C21AC"/>
    <w:lvl w:ilvl="0" w:tplc="25DE3C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CBC3100"/>
    <w:multiLevelType w:val="hybridMultilevel"/>
    <w:tmpl w:val="3556735C"/>
    <w:lvl w:ilvl="0" w:tplc="D068A4CA">
      <w:start w:val="1"/>
      <w:numFmt w:val="decimal"/>
      <w:lvlText w:val="%1."/>
      <w:lvlJc w:val="right"/>
      <w:pPr>
        <w:ind w:left="1080" w:hanging="360"/>
      </w:pPr>
      <w:rPr>
        <w:rFonts w:hint="default"/>
        <w:color w:val="auto"/>
        <w:spacing w:val="0"/>
        <w:position w:val="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CBC47B0"/>
    <w:multiLevelType w:val="hybridMultilevel"/>
    <w:tmpl w:val="D5B41056"/>
    <w:lvl w:ilvl="0" w:tplc="713A3EC8">
      <w:start w:val="1"/>
      <w:numFmt w:val="bullet"/>
      <w:lvlText w:val="►"/>
      <w:lvlJc w:val="left"/>
      <w:pPr>
        <w:ind w:left="502" w:hanging="360"/>
      </w:pPr>
      <w:rPr>
        <w:rFonts w:ascii="Times New Roman" w:hAnsi="Times New Roman" w:cs="Times New Roman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18B3F1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B2C26BC"/>
    <w:multiLevelType w:val="multilevel"/>
    <w:tmpl w:val="4D7AB6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643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2"/>
  </w:num>
  <w:num w:numId="2">
    <w:abstractNumId w:val="32"/>
  </w:num>
  <w:num w:numId="3">
    <w:abstractNumId w:val="14"/>
  </w:num>
  <w:num w:numId="4">
    <w:abstractNumId w:val="23"/>
  </w:num>
  <w:num w:numId="5">
    <w:abstractNumId w:val="33"/>
  </w:num>
  <w:num w:numId="6">
    <w:abstractNumId w:val="31"/>
  </w:num>
  <w:num w:numId="7">
    <w:abstractNumId w:val="2"/>
  </w:num>
  <w:num w:numId="8">
    <w:abstractNumId w:val="8"/>
  </w:num>
  <w:num w:numId="9">
    <w:abstractNumId w:val="34"/>
  </w:num>
  <w:num w:numId="10">
    <w:abstractNumId w:val="5"/>
  </w:num>
  <w:num w:numId="11">
    <w:abstractNumId w:val="22"/>
  </w:num>
  <w:num w:numId="12">
    <w:abstractNumId w:val="0"/>
    <w:lvlOverride w:ilvl="0">
      <w:startOverride w:val="1"/>
    </w:lvlOverride>
  </w:num>
  <w:num w:numId="13">
    <w:abstractNumId w:val="7"/>
  </w:num>
  <w:num w:numId="14">
    <w:abstractNumId w:val="4"/>
  </w:num>
  <w:num w:numId="15">
    <w:abstractNumId w:val="11"/>
  </w:num>
  <w:num w:numId="16">
    <w:abstractNumId w:val="1"/>
  </w:num>
  <w:num w:numId="17">
    <w:abstractNumId w:val="19"/>
  </w:num>
  <w:num w:numId="18">
    <w:abstractNumId w:val="15"/>
  </w:num>
  <w:num w:numId="19">
    <w:abstractNumId w:val="26"/>
  </w:num>
  <w:num w:numId="20">
    <w:abstractNumId w:val="10"/>
  </w:num>
  <w:num w:numId="21">
    <w:abstractNumId w:val="24"/>
  </w:num>
  <w:num w:numId="22">
    <w:abstractNumId w:val="3"/>
  </w:num>
  <w:num w:numId="23">
    <w:abstractNumId w:val="30"/>
  </w:num>
  <w:num w:numId="24">
    <w:abstractNumId w:val="17"/>
  </w:num>
  <w:num w:numId="25">
    <w:abstractNumId w:val="25"/>
  </w:num>
  <w:num w:numId="26">
    <w:abstractNumId w:val="27"/>
  </w:num>
  <w:num w:numId="27">
    <w:abstractNumId w:val="16"/>
  </w:num>
  <w:num w:numId="28">
    <w:abstractNumId w:val="9"/>
  </w:num>
  <w:num w:numId="29">
    <w:abstractNumId w:val="13"/>
  </w:num>
  <w:num w:numId="30">
    <w:abstractNumId w:val="6"/>
  </w:num>
  <w:num w:numId="31">
    <w:abstractNumId w:val="28"/>
  </w:num>
  <w:num w:numId="32">
    <w:abstractNumId w:val="21"/>
  </w:num>
  <w:num w:numId="33">
    <w:abstractNumId w:val="20"/>
  </w:num>
  <w:num w:numId="34">
    <w:abstractNumId w:val="29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FD3"/>
    <w:rsid w:val="000213FA"/>
    <w:rsid w:val="000250F1"/>
    <w:rsid w:val="00056C34"/>
    <w:rsid w:val="00065AEC"/>
    <w:rsid w:val="00070702"/>
    <w:rsid w:val="000825B3"/>
    <w:rsid w:val="00090267"/>
    <w:rsid w:val="000B607D"/>
    <w:rsid w:val="000C3BC1"/>
    <w:rsid w:val="000C437B"/>
    <w:rsid w:val="000D6786"/>
    <w:rsid w:val="000E08D0"/>
    <w:rsid w:val="000E7710"/>
    <w:rsid w:val="00141BB7"/>
    <w:rsid w:val="00151F59"/>
    <w:rsid w:val="00153819"/>
    <w:rsid w:val="00157011"/>
    <w:rsid w:val="001977BE"/>
    <w:rsid w:val="00197F71"/>
    <w:rsid w:val="001B5DFF"/>
    <w:rsid w:val="001C0BD0"/>
    <w:rsid w:val="001D38E9"/>
    <w:rsid w:val="001E0485"/>
    <w:rsid w:val="001E48A1"/>
    <w:rsid w:val="001E707F"/>
    <w:rsid w:val="001F420A"/>
    <w:rsid w:val="0021041D"/>
    <w:rsid w:val="00224DA9"/>
    <w:rsid w:val="002358BD"/>
    <w:rsid w:val="00246E2D"/>
    <w:rsid w:val="00250FEE"/>
    <w:rsid w:val="00256C7B"/>
    <w:rsid w:val="002578D8"/>
    <w:rsid w:val="00257FE1"/>
    <w:rsid w:val="002633D0"/>
    <w:rsid w:val="002665BE"/>
    <w:rsid w:val="00273D6E"/>
    <w:rsid w:val="002800D2"/>
    <w:rsid w:val="00285FAC"/>
    <w:rsid w:val="002968F7"/>
    <w:rsid w:val="002B06DB"/>
    <w:rsid w:val="002B13EA"/>
    <w:rsid w:val="002B2765"/>
    <w:rsid w:val="002C0109"/>
    <w:rsid w:val="002C2664"/>
    <w:rsid w:val="002C78B5"/>
    <w:rsid w:val="002D632A"/>
    <w:rsid w:val="002E2818"/>
    <w:rsid w:val="00314D96"/>
    <w:rsid w:val="00323AE0"/>
    <w:rsid w:val="00333974"/>
    <w:rsid w:val="003503CD"/>
    <w:rsid w:val="00350D56"/>
    <w:rsid w:val="00363B22"/>
    <w:rsid w:val="00382ED5"/>
    <w:rsid w:val="00392080"/>
    <w:rsid w:val="003A3762"/>
    <w:rsid w:val="003C012B"/>
    <w:rsid w:val="003C0FAD"/>
    <w:rsid w:val="003D0632"/>
    <w:rsid w:val="003D37E2"/>
    <w:rsid w:val="003D4D42"/>
    <w:rsid w:val="003D57A1"/>
    <w:rsid w:val="003D6F5C"/>
    <w:rsid w:val="003D736A"/>
    <w:rsid w:val="003E107B"/>
    <w:rsid w:val="003F042A"/>
    <w:rsid w:val="003F434B"/>
    <w:rsid w:val="00400A21"/>
    <w:rsid w:val="00412D53"/>
    <w:rsid w:val="00420822"/>
    <w:rsid w:val="00422D3E"/>
    <w:rsid w:val="004255A6"/>
    <w:rsid w:val="00426E6C"/>
    <w:rsid w:val="00433868"/>
    <w:rsid w:val="004378FF"/>
    <w:rsid w:val="00464772"/>
    <w:rsid w:val="00465D27"/>
    <w:rsid w:val="00467616"/>
    <w:rsid w:val="00470A60"/>
    <w:rsid w:val="004719E8"/>
    <w:rsid w:val="00474F34"/>
    <w:rsid w:val="00477651"/>
    <w:rsid w:val="004909A7"/>
    <w:rsid w:val="00491E63"/>
    <w:rsid w:val="00496EBB"/>
    <w:rsid w:val="00496F70"/>
    <w:rsid w:val="004A0835"/>
    <w:rsid w:val="004F0F5A"/>
    <w:rsid w:val="004F4597"/>
    <w:rsid w:val="004F47B3"/>
    <w:rsid w:val="00500585"/>
    <w:rsid w:val="00512D0B"/>
    <w:rsid w:val="00525500"/>
    <w:rsid w:val="005277DD"/>
    <w:rsid w:val="005567DC"/>
    <w:rsid w:val="00564970"/>
    <w:rsid w:val="005832C2"/>
    <w:rsid w:val="0058363B"/>
    <w:rsid w:val="005956C9"/>
    <w:rsid w:val="005A0746"/>
    <w:rsid w:val="005A5210"/>
    <w:rsid w:val="005B4516"/>
    <w:rsid w:val="005C3B1F"/>
    <w:rsid w:val="005E3651"/>
    <w:rsid w:val="005F2C65"/>
    <w:rsid w:val="005F7A0B"/>
    <w:rsid w:val="00600FA8"/>
    <w:rsid w:val="006247E2"/>
    <w:rsid w:val="00630030"/>
    <w:rsid w:val="00631133"/>
    <w:rsid w:val="00632811"/>
    <w:rsid w:val="00632AE1"/>
    <w:rsid w:val="006359DA"/>
    <w:rsid w:val="006421E8"/>
    <w:rsid w:val="0064281C"/>
    <w:rsid w:val="00653219"/>
    <w:rsid w:val="00674631"/>
    <w:rsid w:val="00685072"/>
    <w:rsid w:val="006964DE"/>
    <w:rsid w:val="006A64ED"/>
    <w:rsid w:val="006B1299"/>
    <w:rsid w:val="006C24B6"/>
    <w:rsid w:val="006C3E4E"/>
    <w:rsid w:val="006D2FFC"/>
    <w:rsid w:val="006D36FA"/>
    <w:rsid w:val="006D588F"/>
    <w:rsid w:val="006E35A4"/>
    <w:rsid w:val="006E40D9"/>
    <w:rsid w:val="006F4D88"/>
    <w:rsid w:val="00712C4B"/>
    <w:rsid w:val="0071771D"/>
    <w:rsid w:val="00720423"/>
    <w:rsid w:val="00736B7C"/>
    <w:rsid w:val="00762270"/>
    <w:rsid w:val="0079239B"/>
    <w:rsid w:val="007958F6"/>
    <w:rsid w:val="007A4AF3"/>
    <w:rsid w:val="007A7567"/>
    <w:rsid w:val="007B76AB"/>
    <w:rsid w:val="007D452D"/>
    <w:rsid w:val="007E53B7"/>
    <w:rsid w:val="00804E69"/>
    <w:rsid w:val="0081154E"/>
    <w:rsid w:val="00813718"/>
    <w:rsid w:val="0081552C"/>
    <w:rsid w:val="00826EA3"/>
    <w:rsid w:val="00827088"/>
    <w:rsid w:val="00834FD3"/>
    <w:rsid w:val="008419ED"/>
    <w:rsid w:val="00855C88"/>
    <w:rsid w:val="00864635"/>
    <w:rsid w:val="00882E46"/>
    <w:rsid w:val="008A237C"/>
    <w:rsid w:val="008A3299"/>
    <w:rsid w:val="008B633E"/>
    <w:rsid w:val="008D2679"/>
    <w:rsid w:val="008E29F3"/>
    <w:rsid w:val="008E48B8"/>
    <w:rsid w:val="008F287F"/>
    <w:rsid w:val="00907378"/>
    <w:rsid w:val="00907F39"/>
    <w:rsid w:val="0092029D"/>
    <w:rsid w:val="0093031D"/>
    <w:rsid w:val="00932A7B"/>
    <w:rsid w:val="00940FBC"/>
    <w:rsid w:val="00941D21"/>
    <w:rsid w:val="00951093"/>
    <w:rsid w:val="00954280"/>
    <w:rsid w:val="00960EA5"/>
    <w:rsid w:val="009645D6"/>
    <w:rsid w:val="0097342E"/>
    <w:rsid w:val="0098142D"/>
    <w:rsid w:val="00983410"/>
    <w:rsid w:val="009B0C1D"/>
    <w:rsid w:val="009B2873"/>
    <w:rsid w:val="009B3E54"/>
    <w:rsid w:val="009B44D4"/>
    <w:rsid w:val="009B79BB"/>
    <w:rsid w:val="009C29DD"/>
    <w:rsid w:val="009D026C"/>
    <w:rsid w:val="009D327F"/>
    <w:rsid w:val="009E2599"/>
    <w:rsid w:val="009F0993"/>
    <w:rsid w:val="009F52A9"/>
    <w:rsid w:val="00A26A1F"/>
    <w:rsid w:val="00A277D1"/>
    <w:rsid w:val="00A3164F"/>
    <w:rsid w:val="00A377F0"/>
    <w:rsid w:val="00A46DB0"/>
    <w:rsid w:val="00A5344B"/>
    <w:rsid w:val="00A547E4"/>
    <w:rsid w:val="00A56107"/>
    <w:rsid w:val="00A57681"/>
    <w:rsid w:val="00A6136F"/>
    <w:rsid w:val="00A62CCA"/>
    <w:rsid w:val="00A90749"/>
    <w:rsid w:val="00A95479"/>
    <w:rsid w:val="00A96F92"/>
    <w:rsid w:val="00A97879"/>
    <w:rsid w:val="00AD359D"/>
    <w:rsid w:val="00AF7753"/>
    <w:rsid w:val="00B034BD"/>
    <w:rsid w:val="00B06164"/>
    <w:rsid w:val="00B07CBA"/>
    <w:rsid w:val="00B1456A"/>
    <w:rsid w:val="00B166C3"/>
    <w:rsid w:val="00B35E0F"/>
    <w:rsid w:val="00B471E5"/>
    <w:rsid w:val="00B53B08"/>
    <w:rsid w:val="00B554F4"/>
    <w:rsid w:val="00B758AF"/>
    <w:rsid w:val="00B81810"/>
    <w:rsid w:val="00B84832"/>
    <w:rsid w:val="00BA13BD"/>
    <w:rsid w:val="00BA2260"/>
    <w:rsid w:val="00BA3C0C"/>
    <w:rsid w:val="00BB2985"/>
    <w:rsid w:val="00BB44ED"/>
    <w:rsid w:val="00BC1947"/>
    <w:rsid w:val="00BD3BBA"/>
    <w:rsid w:val="00BE294D"/>
    <w:rsid w:val="00BF179D"/>
    <w:rsid w:val="00BF7F73"/>
    <w:rsid w:val="00C0649C"/>
    <w:rsid w:val="00C07E05"/>
    <w:rsid w:val="00C15A7A"/>
    <w:rsid w:val="00C2060B"/>
    <w:rsid w:val="00C417A4"/>
    <w:rsid w:val="00C64686"/>
    <w:rsid w:val="00C64830"/>
    <w:rsid w:val="00C656F9"/>
    <w:rsid w:val="00C65C8B"/>
    <w:rsid w:val="00C82A13"/>
    <w:rsid w:val="00C848E7"/>
    <w:rsid w:val="00C93A15"/>
    <w:rsid w:val="00CA0993"/>
    <w:rsid w:val="00CC6B90"/>
    <w:rsid w:val="00CD0BCE"/>
    <w:rsid w:val="00CD257A"/>
    <w:rsid w:val="00CE7DE2"/>
    <w:rsid w:val="00CF7E29"/>
    <w:rsid w:val="00D02117"/>
    <w:rsid w:val="00D1219C"/>
    <w:rsid w:val="00D16EA0"/>
    <w:rsid w:val="00D2357E"/>
    <w:rsid w:val="00D40F3E"/>
    <w:rsid w:val="00D469A4"/>
    <w:rsid w:val="00D66EC9"/>
    <w:rsid w:val="00D67510"/>
    <w:rsid w:val="00D879B0"/>
    <w:rsid w:val="00D97ACE"/>
    <w:rsid w:val="00DB2220"/>
    <w:rsid w:val="00DB5B3E"/>
    <w:rsid w:val="00DF0823"/>
    <w:rsid w:val="00DF535D"/>
    <w:rsid w:val="00E07CC1"/>
    <w:rsid w:val="00E10FB8"/>
    <w:rsid w:val="00E32890"/>
    <w:rsid w:val="00E35900"/>
    <w:rsid w:val="00E406C9"/>
    <w:rsid w:val="00E65A5A"/>
    <w:rsid w:val="00E67DF2"/>
    <w:rsid w:val="00E719C2"/>
    <w:rsid w:val="00E8372D"/>
    <w:rsid w:val="00E91622"/>
    <w:rsid w:val="00E934B5"/>
    <w:rsid w:val="00E93AF8"/>
    <w:rsid w:val="00E97DA1"/>
    <w:rsid w:val="00EA0256"/>
    <w:rsid w:val="00EA4FA7"/>
    <w:rsid w:val="00EB31DB"/>
    <w:rsid w:val="00EC147E"/>
    <w:rsid w:val="00EE5CF5"/>
    <w:rsid w:val="00F01EB9"/>
    <w:rsid w:val="00F06736"/>
    <w:rsid w:val="00F21558"/>
    <w:rsid w:val="00F24F6D"/>
    <w:rsid w:val="00F318CC"/>
    <w:rsid w:val="00F6330D"/>
    <w:rsid w:val="00F7208B"/>
    <w:rsid w:val="00F723A0"/>
    <w:rsid w:val="00F8047F"/>
    <w:rsid w:val="00F84AA6"/>
    <w:rsid w:val="00F9253B"/>
    <w:rsid w:val="00F96205"/>
    <w:rsid w:val="00FA2289"/>
    <w:rsid w:val="00FB0157"/>
    <w:rsid w:val="00FB442B"/>
    <w:rsid w:val="00FC06C4"/>
    <w:rsid w:val="00FC1733"/>
    <w:rsid w:val="00FD009E"/>
    <w:rsid w:val="00FD74A2"/>
    <w:rsid w:val="00FE609F"/>
    <w:rsid w:val="00FE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32436B-48D7-440F-B2A8-AEFB9D6B5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115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811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154E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D16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D16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unhideWhenUsed/>
    <w:rsid w:val="00285F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85FAC"/>
    <w:rPr>
      <w:rFonts w:ascii="Times New Roman" w:eastAsia="Calibri" w:hAnsi="Times New Roman" w:cs="Times New Roman"/>
      <w:sz w:val="20"/>
      <w:szCs w:val="20"/>
    </w:rPr>
  </w:style>
  <w:style w:type="character" w:styleId="a7">
    <w:name w:val="footnote reference"/>
    <w:semiHidden/>
    <w:rsid w:val="00285FAC"/>
    <w:rPr>
      <w:vertAlign w:val="superscript"/>
    </w:rPr>
  </w:style>
  <w:style w:type="paragraph" w:customStyle="1" w:styleId="10">
    <w:name w:val="Текст1"/>
    <w:basedOn w:val="a"/>
    <w:rsid w:val="00940FBC"/>
    <w:pPr>
      <w:widowControl w:val="0"/>
      <w:suppressAutoHyphens/>
      <w:spacing w:after="0" w:line="240" w:lineRule="auto"/>
    </w:pPr>
    <w:rPr>
      <w:rFonts w:ascii="Courier New" w:eastAsia="SimSun" w:hAnsi="Courier New" w:cs="Arial"/>
      <w:kern w:val="2"/>
      <w:sz w:val="20"/>
      <w:lang w:eastAsia="zh-CN" w:bidi="hi-IN"/>
    </w:rPr>
  </w:style>
  <w:style w:type="character" w:styleId="a8">
    <w:name w:val="Hyperlink"/>
    <w:rsid w:val="00477651"/>
    <w:rPr>
      <w:color w:val="0000FF"/>
      <w:u w:val="single"/>
    </w:rPr>
  </w:style>
  <w:style w:type="paragraph" w:styleId="a9">
    <w:name w:val="Body Text"/>
    <w:basedOn w:val="a"/>
    <w:link w:val="aa"/>
    <w:rsid w:val="00477651"/>
    <w:pPr>
      <w:widowControl w:val="0"/>
      <w:suppressAutoHyphens/>
      <w:spacing w:after="120" w:line="240" w:lineRule="auto"/>
      <w:jc w:val="both"/>
    </w:pPr>
    <w:rPr>
      <w:rFonts w:ascii="Arial Narrow" w:eastAsia="Times New Roman" w:hAnsi="Arial Narrow" w:cs="Times New Roman"/>
      <w:sz w:val="24"/>
      <w:szCs w:val="20"/>
      <w:lang w:val="en-US" w:eastAsia="ar-SA"/>
    </w:rPr>
  </w:style>
  <w:style w:type="character" w:customStyle="1" w:styleId="aa">
    <w:name w:val="Основной текст Знак"/>
    <w:basedOn w:val="a0"/>
    <w:link w:val="a9"/>
    <w:rsid w:val="00477651"/>
    <w:rPr>
      <w:rFonts w:ascii="Arial Narrow" w:eastAsia="Times New Roman" w:hAnsi="Arial Narrow" w:cs="Times New Roman"/>
      <w:sz w:val="24"/>
      <w:szCs w:val="20"/>
      <w:lang w:val="en-US" w:eastAsia="ar-SA"/>
    </w:rPr>
  </w:style>
  <w:style w:type="paragraph" w:customStyle="1" w:styleId="ConsNormal">
    <w:name w:val="ConsNormal"/>
    <w:rsid w:val="00477651"/>
    <w:pPr>
      <w:widowControl w:val="0"/>
      <w:suppressAutoHyphens/>
      <w:spacing w:after="0" w:line="240" w:lineRule="auto"/>
      <w:ind w:firstLine="720"/>
    </w:pPr>
    <w:rPr>
      <w:rFonts w:ascii="Arial" w:eastAsia="Calibri" w:hAnsi="Arial" w:cs="Calibri"/>
      <w:sz w:val="20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E07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07C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4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ltanovaAV@nbc.aer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bc.aer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nbc.aero/partners/tenan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3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Султанова</dc:creator>
  <cp:keywords/>
  <dc:description/>
  <cp:lastModifiedBy>Панкратова Людмила Александровна</cp:lastModifiedBy>
  <cp:revision>259</cp:revision>
  <cp:lastPrinted>2023-06-27T05:32:00Z</cp:lastPrinted>
  <dcterms:created xsi:type="dcterms:W3CDTF">2022-07-19T08:05:00Z</dcterms:created>
  <dcterms:modified xsi:type="dcterms:W3CDTF">2023-06-27T05:32:00Z</dcterms:modified>
</cp:coreProperties>
</file>